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758715F5" w:rsidR="00036450" w:rsidRDefault="007B6027" w:rsidP="00036450">
            <w:r w:rsidRPr="007B6027">
              <w:t>Committed to fostering operational excellence by utilizing advanced skills in machine operation, quality control, and lean manufacturing. Aim to contribute positively to efficient and quality manufacturing processes.</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7B6027"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4D0C625" w:rsidR="00592D1B" w:rsidRDefault="007B6027" w:rsidP="00B359E4">
            <w:pPr>
              <w:pStyle w:val="Date"/>
              <w:rPr>
                <w:b/>
              </w:rPr>
            </w:pPr>
            <w:r w:rsidRPr="007B6027">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594E10F8" w:rsidR="004B7A64" w:rsidRDefault="007B6027" w:rsidP="00036450">
            <w:r w:rsidRPr="007B6027">
              <w:t>Bachelor of Engineering</w:t>
            </w:r>
          </w:p>
          <w:p w14:paraId="5FFB1978" w14:textId="0EA9FBE7" w:rsidR="00036450" w:rsidRDefault="007B6027"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1977BA69" w:rsidR="00036450" w:rsidRDefault="007B6027" w:rsidP="00B359E4">
            <w:pPr>
              <w:pStyle w:val="Heading4"/>
              <w:rPr>
                <w:bCs/>
              </w:rPr>
            </w:pPr>
            <w:r w:rsidRPr="007B6027">
              <w:t xml:space="preserve">Manufacturing Engineer </w:t>
            </w:r>
            <w:r>
              <w:t>|</w:t>
            </w:r>
            <w:r w:rsidRPr="007B6027">
              <w:t xml:space="preserve"> ABC Manufacturing</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0B3E699A" w:rsidR="00036450" w:rsidRDefault="007B6027" w:rsidP="007B6027">
            <w:pPr>
              <w:pStyle w:val="ListParagraph"/>
              <w:numPr>
                <w:ilvl w:val="0"/>
                <w:numId w:val="2"/>
              </w:numPr>
            </w:pPr>
            <w:r w:rsidRPr="007B6027">
              <w:t>Innovated operational processes for enhanced productivity.</w:t>
            </w:r>
          </w:p>
          <w:p w14:paraId="2CC458DB" w14:textId="77777777" w:rsidR="004D3011" w:rsidRDefault="004D3011" w:rsidP="00036450"/>
          <w:p w14:paraId="03918E6C" w14:textId="6C3A3B52" w:rsidR="004D3011" w:rsidRPr="004D3011" w:rsidRDefault="007B6027" w:rsidP="00B359E4">
            <w:pPr>
              <w:pStyle w:val="Heading4"/>
              <w:rPr>
                <w:bCs/>
              </w:rPr>
            </w:pPr>
            <w:r w:rsidRPr="007B6027">
              <w:t xml:space="preserve">Production Assistant </w:t>
            </w:r>
            <w:r>
              <w:t>|</w:t>
            </w:r>
            <w:r w:rsidRPr="007B6027">
              <w:t xml:space="preserve"> XYZ Industries</w:t>
            </w:r>
          </w:p>
          <w:p w14:paraId="021175F1" w14:textId="64C3F34D" w:rsidR="004D3011" w:rsidRPr="004D3011" w:rsidRDefault="00DF0755" w:rsidP="00B359E4">
            <w:pPr>
              <w:pStyle w:val="Date"/>
            </w:pPr>
            <w:r>
              <w:t>Feb. 20XX – Dec</w:t>
            </w:r>
            <w:r w:rsidR="0098724D">
              <w:t xml:space="preserve">. </w:t>
            </w:r>
            <w:r>
              <w:t>20XX</w:t>
            </w:r>
          </w:p>
          <w:p w14:paraId="11BCC3A4" w14:textId="2087472B" w:rsidR="00DF0755" w:rsidRDefault="007B6027" w:rsidP="007B6027">
            <w:pPr>
              <w:pStyle w:val="ListParagraph"/>
              <w:numPr>
                <w:ilvl w:val="0"/>
                <w:numId w:val="2"/>
              </w:numPr>
            </w:pPr>
            <w:r w:rsidRPr="007B6027">
              <w:rPr>
                <w:rFonts w:cs="Segoe UI Emoji"/>
              </w:rPr>
              <w:t>Contributed effectively to team production goals.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03BA8FC8" w14:textId="77777777" w:rsidR="007B6027" w:rsidRPr="007B6027" w:rsidRDefault="007B6027" w:rsidP="007B6027">
            <w:pPr>
              <w:numPr>
                <w:ilvl w:val="0"/>
                <w:numId w:val="1"/>
              </w:numPr>
              <w:spacing w:line="360" w:lineRule="auto"/>
              <w:rPr>
                <w:rFonts w:ascii="Segoe UI Emoji" w:hAnsi="Segoe UI Emoji" w:cs="Segoe UI Emoji"/>
              </w:rPr>
            </w:pPr>
            <w:r w:rsidRPr="007B6027">
              <w:rPr>
                <w:rFonts w:ascii="Segoe UI Emoji" w:hAnsi="Segoe UI Emoji" w:cs="Segoe UI Emoji"/>
              </w:rPr>
              <w:t>🟢 Six Sigma Green Belt</w:t>
            </w:r>
          </w:p>
          <w:p w14:paraId="5433014F" w14:textId="272AA547" w:rsidR="0036684C" w:rsidRPr="0036684C" w:rsidRDefault="007B6027" w:rsidP="007B6027">
            <w:pPr>
              <w:numPr>
                <w:ilvl w:val="0"/>
                <w:numId w:val="1"/>
              </w:numPr>
              <w:spacing w:line="360" w:lineRule="auto"/>
            </w:pPr>
            <w:r w:rsidRPr="007B6027">
              <w:rPr>
                <w:rFonts w:ascii="Segoe UI Emoji" w:hAnsi="Segoe UI Emoji" w:cs="Segoe UI Emoji"/>
              </w:rPr>
              <w:t>📜 ISO 9001:2015 QMS</w:t>
            </w:r>
          </w:p>
          <w:p w14:paraId="160E1F4F" w14:textId="77777777" w:rsidR="007B6027" w:rsidRPr="007B6027" w:rsidRDefault="007B6027" w:rsidP="007B6027">
            <w:pPr>
              <w:numPr>
                <w:ilvl w:val="0"/>
                <w:numId w:val="1"/>
              </w:numPr>
              <w:spacing w:line="360" w:lineRule="auto"/>
              <w:rPr>
                <w:rFonts w:ascii="Segoe UI Emoji" w:hAnsi="Segoe UI Emoji" w:cs="Segoe UI Emoji"/>
              </w:rPr>
            </w:pPr>
            <w:r w:rsidRPr="007B6027">
              <w:rPr>
                <w:rFonts w:ascii="Segoe UI Emoji" w:hAnsi="Segoe UI Emoji" w:cs="Segoe UI Emoji"/>
              </w:rPr>
              <w:t>⚙️ Machine Operation</w:t>
            </w:r>
          </w:p>
          <w:p w14:paraId="36D3CF33" w14:textId="77777777" w:rsidR="007B6027" w:rsidRPr="007B6027" w:rsidRDefault="007B6027" w:rsidP="007B6027">
            <w:pPr>
              <w:numPr>
                <w:ilvl w:val="0"/>
                <w:numId w:val="1"/>
              </w:numPr>
              <w:spacing w:line="360" w:lineRule="auto"/>
              <w:rPr>
                <w:rFonts w:ascii="Segoe UI Emoji" w:hAnsi="Segoe UI Emoji" w:cs="Segoe UI Emoji"/>
              </w:rPr>
            </w:pPr>
            <w:r w:rsidRPr="007B6027">
              <w:rPr>
                <w:rFonts w:ascii="Segoe UI Emoji" w:hAnsi="Segoe UI Emoji" w:cs="Segoe UI Emoji"/>
              </w:rPr>
              <w:t>✅ Quality Control</w:t>
            </w:r>
          </w:p>
          <w:p w14:paraId="76C0A586" w14:textId="77777777" w:rsidR="007B6027" w:rsidRPr="007B6027" w:rsidRDefault="007B6027" w:rsidP="007B6027">
            <w:pPr>
              <w:numPr>
                <w:ilvl w:val="0"/>
                <w:numId w:val="1"/>
              </w:numPr>
              <w:spacing w:line="360" w:lineRule="auto"/>
              <w:rPr>
                <w:rFonts w:ascii="Segoe UI Emoji" w:hAnsi="Segoe UI Emoji" w:cs="Segoe UI Emoji"/>
              </w:rPr>
            </w:pPr>
            <w:r w:rsidRPr="007B6027">
              <w:rPr>
                <w:rFonts w:ascii="Segoe UI Emoji" w:hAnsi="Segoe UI Emoji" w:cs="Segoe UI Emoji"/>
              </w:rPr>
              <w:t>📐 Blueprint Reading</w:t>
            </w:r>
          </w:p>
          <w:p w14:paraId="579B0941" w14:textId="77777777" w:rsidR="007B6027" w:rsidRPr="007B6027" w:rsidRDefault="007B6027" w:rsidP="007B6027">
            <w:pPr>
              <w:numPr>
                <w:ilvl w:val="0"/>
                <w:numId w:val="1"/>
              </w:numPr>
              <w:spacing w:line="360" w:lineRule="auto"/>
              <w:rPr>
                <w:rFonts w:ascii="Segoe UI Emoji" w:hAnsi="Segoe UI Emoji" w:cs="Segoe UI Emoji"/>
              </w:rPr>
            </w:pPr>
            <w:r w:rsidRPr="007B6027">
              <w:rPr>
                <w:rFonts w:ascii="Segoe UI Emoji" w:hAnsi="Segoe UI Emoji" w:cs="Segoe UI Emoji"/>
              </w:rPr>
              <w:t>🏭 Lean Manufacturing</w:t>
            </w:r>
          </w:p>
          <w:p w14:paraId="0FC287A1" w14:textId="71BEDAF3" w:rsidR="00036450" w:rsidRPr="00DF0755" w:rsidRDefault="007B6027" w:rsidP="007B6027">
            <w:pPr>
              <w:numPr>
                <w:ilvl w:val="0"/>
                <w:numId w:val="1"/>
              </w:numPr>
              <w:spacing w:line="360" w:lineRule="auto"/>
            </w:pPr>
            <w:r w:rsidRPr="007B6027">
              <w:rPr>
                <w:rFonts w:ascii="Segoe UI Emoji" w:hAnsi="Segoe UI Emoji" w:cs="Segoe UI Emoji"/>
              </w:rPr>
              <w:t>📊 Data Analysis</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5186B"/>
    <w:multiLevelType w:val="hybridMultilevel"/>
    <w:tmpl w:val="48F4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81684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7B6027"/>
    <w:rsid w:val="00802CA0"/>
    <w:rsid w:val="00872B0C"/>
    <w:rsid w:val="009260CD"/>
    <w:rsid w:val="00927112"/>
    <w:rsid w:val="00932505"/>
    <w:rsid w:val="00940A66"/>
    <w:rsid w:val="00952C25"/>
    <w:rsid w:val="00972324"/>
    <w:rsid w:val="0098724D"/>
    <w:rsid w:val="009F4D51"/>
    <w:rsid w:val="00A2118D"/>
    <w:rsid w:val="00A75385"/>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A75385"/>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138</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2025-01-08T20:28:00Z</dcterms:created>
  <dcterms:modified xsi:type="dcterms:W3CDTF">2025-01-08T20:28:00Z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